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ADED" w14:textId="658E83F0" w:rsidR="00067D36" w:rsidRDefault="00C2423F">
      <w:pPr>
        <w:rPr>
          <w:sz w:val="32"/>
          <w:szCs w:val="32"/>
          <w:u w:val="single"/>
        </w:rPr>
      </w:pPr>
      <w:r w:rsidRPr="00C2423F">
        <w:rPr>
          <w:sz w:val="32"/>
          <w:szCs w:val="32"/>
          <w:u w:val="single"/>
        </w:rPr>
        <w:t>Film ideas</w:t>
      </w:r>
    </w:p>
    <w:p w14:paraId="6D9C2CFE" w14:textId="02FD7585" w:rsidR="00C2423F" w:rsidRDefault="00C242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Music video</w:t>
      </w:r>
    </w:p>
    <w:p w14:paraId="10E8FBF3" w14:textId="2B4212B4" w:rsidR="00C2423F" w:rsidRDefault="00C2423F">
      <w:r>
        <w:t>Shot like teens in 2000’s enjoying a day out together. I don’t want it to look like it is staged, just like camcorder footage from a teen’s camera. I want the subjects’ outfits to be flowy, fairy like (lace, skirts, layered, gold, shiny, mesh), girls having a picnic and drinking on a sunny day</w:t>
      </w:r>
      <w:r w:rsidR="009E31B2">
        <w:t xml:space="preserve">, messing around in a field. I want an upbeat, happy song that leaves a lasting </w:t>
      </w:r>
      <w:proofErr w:type="spellStart"/>
      <w:proofErr w:type="gramStart"/>
      <w:r w:rsidR="009E31B2">
        <w:t>affect</w:t>
      </w:r>
      <w:proofErr w:type="spellEnd"/>
      <w:proofErr w:type="gramEnd"/>
      <w:r w:rsidR="009E31B2">
        <w:t>. I want the video to look relatable, almost like a memory for the people watching it, being something that most people have experienced.</w:t>
      </w:r>
    </w:p>
    <w:p w14:paraId="2FF1D033" w14:textId="0F8ECE8C" w:rsidR="009E31B2" w:rsidRDefault="009E31B2">
      <w:pPr>
        <w:rPr>
          <w:sz w:val="28"/>
          <w:szCs w:val="28"/>
          <w:u w:val="single"/>
        </w:rPr>
      </w:pPr>
      <w:r>
        <w:t xml:space="preserve"> </w:t>
      </w:r>
      <w:r>
        <w:rPr>
          <w:sz w:val="28"/>
          <w:szCs w:val="28"/>
          <w:u w:val="single"/>
        </w:rPr>
        <w:t>Documentary</w:t>
      </w:r>
    </w:p>
    <w:p w14:paraId="231AF72A" w14:textId="4A9DD2C6" w:rsidR="009E31B2" w:rsidRDefault="009E31B2">
      <w:r>
        <w:t xml:space="preserve">A pristine looking documentary on Yom. Clean, clear and bright visuals. I want voiceovers, shots of subject talking and shots full of silence and background noise. This would be shot at a food event that Yom is trading at. I would like to capture the process before the festival – how the </w:t>
      </w:r>
      <w:r w:rsidR="00D16432">
        <w:t>f</w:t>
      </w:r>
      <w:r>
        <w:t xml:space="preserve">ood is prepared, how the workers prepare, </w:t>
      </w:r>
      <w:r w:rsidR="00D16432">
        <w:t xml:space="preserve">what has to be organised to ensure set up goes smoothly.  Would also like to capture what happens when arriving at the festival – how do the traders go from a trailer full of equipment to an inviting gazebo full of hot food, what’s the set up like? Where do you </w:t>
      </w:r>
      <w:r w:rsidR="00215CEB">
        <w:t>start?</w:t>
      </w:r>
      <w:r w:rsidR="00D16432">
        <w:t xml:space="preserve"> I want to get an insight into the process once customers start arriving </w:t>
      </w:r>
      <w:r w:rsidR="007B77D2">
        <w:t>–</w:t>
      </w:r>
      <w:r w:rsidR="00D16432">
        <w:t xml:space="preserve"> </w:t>
      </w:r>
      <w:r w:rsidR="007B77D2">
        <w:t>what happens if you sell out, what happens if you don’t do well, what is he customer reaction to the food?</w:t>
      </w:r>
    </w:p>
    <w:p w14:paraId="7B549C6F" w14:textId="7B53C02F" w:rsidR="007B77D2" w:rsidRDefault="007B77D2">
      <w:r>
        <w:rPr>
          <w:sz w:val="28"/>
          <w:szCs w:val="28"/>
          <w:u w:val="single"/>
        </w:rPr>
        <w:t>Phycological thriller</w:t>
      </w:r>
    </w:p>
    <w:p w14:paraId="55FEA378" w14:textId="0B3B4148" w:rsidR="007B77D2" w:rsidRPr="007B77D2" w:rsidRDefault="007B77D2">
      <w:r>
        <w:t>I want a film that leaves a lasting mark on the audience. Not entirely understandable, doesn’t quite have a meaning, confusing, allowing the audience to feel</w:t>
      </w:r>
      <w:r w:rsidR="00EF1352">
        <w:t xml:space="preserve"> uncomfortable, but unable to look away. I </w:t>
      </w:r>
      <w:r w:rsidR="00DD616E">
        <w:t>want</w:t>
      </w:r>
      <w:r w:rsidR="00EF1352">
        <w:t xml:space="preserve"> it to be slightly comfo</w:t>
      </w:r>
      <w:r w:rsidR="00DD616E">
        <w:t>rt</w:t>
      </w:r>
      <w:r w:rsidR="00EF1352">
        <w:t xml:space="preserve">ing in a way the audience </w:t>
      </w:r>
      <w:r w:rsidR="00DD616E">
        <w:t>can’t</w:t>
      </w:r>
      <w:r w:rsidR="00EF1352">
        <w:t xml:space="preserve"> seem to understand. Lots of people find ‘</w:t>
      </w:r>
      <w:proofErr w:type="spellStart"/>
      <w:r w:rsidR="00EF1352">
        <w:t>Midsommar</w:t>
      </w:r>
      <w:proofErr w:type="spellEnd"/>
      <w:r w:rsidR="00EF1352">
        <w:t xml:space="preserve">’ very comforting and are unsure why. I </w:t>
      </w:r>
      <w:r w:rsidR="00DD616E">
        <w:t>believe</w:t>
      </w:r>
      <w:r w:rsidR="00EF1352">
        <w:t xml:space="preserve"> it is because by the end the </w:t>
      </w:r>
      <w:r w:rsidR="00DD616E">
        <w:t>main</w:t>
      </w:r>
      <w:r w:rsidR="00EF1352">
        <w:t xml:space="preserve"> character is free of the man who mistreated her. Those </w:t>
      </w:r>
      <w:r w:rsidR="00DD616E">
        <w:t>watching</w:t>
      </w:r>
      <w:r w:rsidR="00EF1352">
        <w:t xml:space="preserve"> are happy for her as she is free from </w:t>
      </w:r>
      <w:r w:rsidR="00DD616E">
        <w:t>him, however they cease to realise that she is now part of a cult. It is almost like the audience is now brainwashed as much as she is.</w:t>
      </w:r>
    </w:p>
    <w:sectPr w:rsidR="007B77D2" w:rsidRPr="007B7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3F"/>
    <w:rsid w:val="0004681B"/>
    <w:rsid w:val="00067D36"/>
    <w:rsid w:val="00115559"/>
    <w:rsid w:val="00215CEB"/>
    <w:rsid w:val="00556466"/>
    <w:rsid w:val="0072275E"/>
    <w:rsid w:val="007B77D2"/>
    <w:rsid w:val="009E31B2"/>
    <w:rsid w:val="00C2423F"/>
    <w:rsid w:val="00D16432"/>
    <w:rsid w:val="00DD616E"/>
    <w:rsid w:val="00E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95A1"/>
  <w15:chartTrackingRefBased/>
  <w15:docId w15:val="{EEE2231B-823E-4D57-80C2-8F201DFC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2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5ac61-2086-40c9-942b-ad2d3c7ac9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0D90CC50D1D4298B3227EC7143E00" ma:contentTypeVersion="10" ma:contentTypeDescription="Create a new document." ma:contentTypeScope="" ma:versionID="9c2d43499d3f141db92d998d18c84572">
  <xsd:schema xmlns:xsd="http://www.w3.org/2001/XMLSchema" xmlns:xs="http://www.w3.org/2001/XMLSchema" xmlns:p="http://schemas.microsoft.com/office/2006/metadata/properties" xmlns:ns3="d4b5ac61-2086-40c9-942b-ad2d3c7ac9bf" targetNamespace="http://schemas.microsoft.com/office/2006/metadata/properties" ma:root="true" ma:fieldsID="94d2a3ce2b7468c67daaeedad775d921" ns3:_="">
    <xsd:import namespace="d4b5ac61-2086-40c9-942b-ad2d3c7ac9b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5ac61-2086-40c9-942b-ad2d3c7ac9b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2B689-D36A-4060-B38F-2C9C6C6EAC69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4b5ac61-2086-40c9-942b-ad2d3c7ac9bf"/>
  </ds:schemaRefs>
</ds:datastoreItem>
</file>

<file path=customXml/itemProps2.xml><?xml version="1.0" encoding="utf-8"?>
<ds:datastoreItem xmlns:ds="http://schemas.openxmlformats.org/officeDocument/2006/customXml" ds:itemID="{09C06791-AE45-40BA-BFB2-AD64683B1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1A24C-ACFC-4A8A-B8BB-D7868E3D4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5ac61-2086-40c9-942b-ad2d3c7ac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Pomerance 30090911</dc:creator>
  <cp:keywords/>
  <dc:description/>
  <cp:lastModifiedBy>LILY Pomerance 30090911</cp:lastModifiedBy>
  <cp:revision>2</cp:revision>
  <dcterms:created xsi:type="dcterms:W3CDTF">2025-03-12T10:04:00Z</dcterms:created>
  <dcterms:modified xsi:type="dcterms:W3CDTF">2025-03-12T10:04:00Z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0x0101007C70D90CC50D1D4298B3227EC7143E00</vt:lpwstr>
  </property>
</Properties>
</file>